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19" w:rsidRDefault="002A5219" w:rsidP="007041B5">
      <w:pPr>
        <w:ind w:firstLine="708"/>
        <w:jc w:val="both"/>
        <w:rPr>
          <w:sz w:val="28"/>
          <w:szCs w:val="28"/>
        </w:rPr>
      </w:pPr>
    </w:p>
    <w:p w:rsidR="00D4289B" w:rsidRPr="00D21A55" w:rsidRDefault="002A5219" w:rsidP="00D4289B">
      <w:pPr>
        <w:jc w:val="center"/>
        <w:rPr>
          <w:b/>
          <w:bCs/>
          <w:sz w:val="28"/>
          <w:szCs w:val="28"/>
        </w:rPr>
      </w:pPr>
      <w:r w:rsidRPr="00D21A55">
        <w:rPr>
          <w:b/>
          <w:bCs/>
          <w:sz w:val="28"/>
          <w:szCs w:val="28"/>
        </w:rPr>
        <w:t>Отчет о проведении профилактических мероприятий</w:t>
      </w:r>
      <w:r w:rsidRPr="00D21A55">
        <w:rPr>
          <w:b/>
          <w:bCs/>
          <w:sz w:val="28"/>
          <w:szCs w:val="28"/>
        </w:rPr>
        <w:br/>
        <w:t>Всероссийской акции «Внимание – дети</w:t>
      </w:r>
      <w:proofErr w:type="gramStart"/>
      <w:r w:rsidRPr="00D21A55">
        <w:rPr>
          <w:b/>
          <w:bCs/>
          <w:sz w:val="28"/>
          <w:szCs w:val="28"/>
        </w:rPr>
        <w:t>!»</w:t>
      </w:r>
      <w:r w:rsidRPr="00D21A55">
        <w:rPr>
          <w:b/>
          <w:bCs/>
          <w:sz w:val="28"/>
          <w:szCs w:val="28"/>
        </w:rPr>
        <w:br/>
      </w:r>
      <w:r w:rsidR="00D4289B" w:rsidRPr="00D21A55">
        <w:rPr>
          <w:b/>
          <w:bCs/>
          <w:sz w:val="28"/>
          <w:szCs w:val="28"/>
        </w:rPr>
        <w:t>в</w:t>
      </w:r>
      <w:proofErr w:type="gramEnd"/>
      <w:r w:rsidR="00D4289B" w:rsidRPr="00D21A55">
        <w:rPr>
          <w:b/>
          <w:bCs/>
          <w:sz w:val="28"/>
          <w:szCs w:val="28"/>
        </w:rPr>
        <w:t xml:space="preserve"> МБОУ Васильево – Петровской ООШ Азовского района   </w:t>
      </w:r>
    </w:p>
    <w:p w:rsidR="00D4289B" w:rsidRPr="00D21A55" w:rsidRDefault="002A5219" w:rsidP="00D4289B">
      <w:r w:rsidRPr="002A5219">
        <w:rPr>
          <w:rFonts w:ascii="Times-Bold" w:hAnsi="Times-Bold"/>
          <w:b/>
          <w:bCs/>
          <w:color w:val="000000"/>
        </w:rPr>
        <w:br/>
      </w:r>
      <w:r w:rsidR="00D4289B" w:rsidRPr="00D21A55">
        <w:t>Во исполнение п. 23.4 Комплексного плана мероприятий по предупреждению дорожно-транспортных происшествий с участием несовершеннолетних и развитию деятельности отрядов ЮИД на территории Ростовской области на 2022 год   в период с 16 мая по 12 июня 2022 года была организована и проведена областная широкомасштабная профилактическая акция «Внимание, дети!».</w:t>
      </w:r>
    </w:p>
    <w:p w:rsidR="00D4289B" w:rsidRDefault="00D4289B" w:rsidP="00D4289B">
      <w:pPr>
        <w:rPr>
          <w:rFonts w:ascii="TimesNewRoman" w:hAnsi="TimesNewRoman"/>
          <w:color w:val="000000"/>
        </w:rPr>
      </w:pPr>
    </w:p>
    <w:p w:rsidR="006F3448" w:rsidRDefault="002A5219" w:rsidP="002A5219">
      <w:pPr>
        <w:rPr>
          <w:rFonts w:ascii="Times-Roman" w:hAnsi="Times-Roman"/>
          <w:color w:val="000000"/>
        </w:rPr>
      </w:pPr>
      <w:r w:rsidRPr="002A5219">
        <w:rPr>
          <w:rFonts w:ascii="TimesNewRoman" w:hAnsi="TimesNewRoman"/>
          <w:color w:val="000000"/>
        </w:rPr>
        <w:t>Проведены следующие мероприятия</w:t>
      </w:r>
      <w:r w:rsidRPr="002A5219">
        <w:rPr>
          <w:rFonts w:ascii="Times-Roman" w:hAnsi="Times-Roman"/>
          <w:color w:val="000000"/>
        </w:rPr>
        <w:t>:</w:t>
      </w:r>
    </w:p>
    <w:p w:rsidR="00183FFD" w:rsidRPr="00183FFD" w:rsidRDefault="00183FFD" w:rsidP="00183FFD">
      <w:pPr>
        <w:pStyle w:val="a4"/>
        <w:ind w:left="643"/>
        <w:rPr>
          <w:rFonts w:ascii="Times-Roman" w:hAnsi="Times-Roman"/>
          <w:color w:val="000000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992"/>
        <w:gridCol w:w="1134"/>
        <w:gridCol w:w="1627"/>
        <w:gridCol w:w="2059"/>
      </w:tblGrid>
      <w:tr w:rsidR="00183FFD" w:rsidRPr="00183FFD" w:rsidTr="00015DFF">
        <w:tc>
          <w:tcPr>
            <w:tcW w:w="708" w:type="dxa"/>
          </w:tcPr>
          <w:p w:rsidR="00471756" w:rsidRPr="00183FFD" w:rsidRDefault="00471756" w:rsidP="00183FFD">
            <w:r w:rsidRPr="00183FFD">
              <w:t>№ п/п</w:t>
            </w:r>
          </w:p>
        </w:tc>
        <w:tc>
          <w:tcPr>
            <w:tcW w:w="4537" w:type="dxa"/>
          </w:tcPr>
          <w:p w:rsidR="00471756" w:rsidRPr="00183FFD" w:rsidRDefault="00471756" w:rsidP="00183FFD">
            <w:r w:rsidRPr="00183FFD">
              <w:t>Мероприятия</w:t>
            </w:r>
          </w:p>
        </w:tc>
        <w:tc>
          <w:tcPr>
            <w:tcW w:w="992" w:type="dxa"/>
          </w:tcPr>
          <w:p w:rsidR="00471756" w:rsidRPr="00183FFD" w:rsidRDefault="00471756" w:rsidP="00183FFD">
            <w:proofErr w:type="gramStart"/>
            <w:r w:rsidRPr="00183FFD">
              <w:t>класс</w:t>
            </w:r>
            <w:proofErr w:type="gramEnd"/>
          </w:p>
        </w:tc>
        <w:tc>
          <w:tcPr>
            <w:tcW w:w="1134" w:type="dxa"/>
          </w:tcPr>
          <w:p w:rsidR="00471756" w:rsidRPr="00183FFD" w:rsidRDefault="00471756" w:rsidP="00183FFD">
            <w:r w:rsidRPr="00183FFD">
              <w:t>Количество участников</w:t>
            </w:r>
          </w:p>
        </w:tc>
        <w:tc>
          <w:tcPr>
            <w:tcW w:w="1627" w:type="dxa"/>
          </w:tcPr>
          <w:p w:rsidR="00471756" w:rsidRPr="00183FFD" w:rsidRDefault="00471756" w:rsidP="00183FFD">
            <w:r w:rsidRPr="00183FFD">
              <w:t>Дата проведения</w:t>
            </w:r>
          </w:p>
        </w:tc>
        <w:tc>
          <w:tcPr>
            <w:tcW w:w="2059" w:type="dxa"/>
          </w:tcPr>
          <w:p w:rsidR="00471756" w:rsidRPr="00183FFD" w:rsidRDefault="00471756" w:rsidP="00183FFD">
            <w:r w:rsidRPr="00183FFD">
              <w:t>Ответственные</w:t>
            </w:r>
          </w:p>
        </w:tc>
      </w:tr>
      <w:tr w:rsidR="00183FFD" w:rsidRPr="00183FFD" w:rsidTr="00015DFF">
        <w:tc>
          <w:tcPr>
            <w:tcW w:w="708" w:type="dxa"/>
          </w:tcPr>
          <w:p w:rsidR="006F3448" w:rsidRPr="00183FFD" w:rsidRDefault="006F3448" w:rsidP="00183FFD">
            <w:pPr>
              <w:jc w:val="both"/>
            </w:pPr>
            <w:r w:rsidRPr="00183FFD">
              <w:t>1.</w:t>
            </w:r>
          </w:p>
        </w:tc>
        <w:tc>
          <w:tcPr>
            <w:tcW w:w="4537" w:type="dxa"/>
          </w:tcPr>
          <w:p w:rsidR="006F3448" w:rsidRPr="00183FFD" w:rsidRDefault="00183FFD" w:rsidP="00183FFD">
            <w:r>
              <w:t>Проведен и</w:t>
            </w:r>
            <w:r w:rsidR="006F3448" w:rsidRPr="002A5219">
              <w:t>нструктаж с педагогами по организации работы по профилактике детского дорожно</w:t>
            </w:r>
            <w:r w:rsidR="006F3448" w:rsidRPr="00183FFD">
              <w:t>-</w:t>
            </w:r>
            <w:r w:rsidR="006F3448" w:rsidRPr="002A5219">
              <w:t>транспортного травматизма</w:t>
            </w:r>
            <w:r w:rsidR="006F3448" w:rsidRPr="00183FFD">
              <w:t>.</w:t>
            </w:r>
          </w:p>
        </w:tc>
        <w:tc>
          <w:tcPr>
            <w:tcW w:w="992" w:type="dxa"/>
          </w:tcPr>
          <w:p w:rsidR="006F3448" w:rsidRPr="00183FFD" w:rsidRDefault="006F3448" w:rsidP="00183FFD"/>
        </w:tc>
        <w:tc>
          <w:tcPr>
            <w:tcW w:w="1134" w:type="dxa"/>
          </w:tcPr>
          <w:p w:rsidR="006F3448" w:rsidRPr="00183FFD" w:rsidRDefault="00183FFD" w:rsidP="00183FFD">
            <w:r w:rsidRPr="00183FFD">
              <w:t>12</w:t>
            </w:r>
          </w:p>
        </w:tc>
        <w:tc>
          <w:tcPr>
            <w:tcW w:w="1627" w:type="dxa"/>
          </w:tcPr>
          <w:p w:rsidR="006F3448" w:rsidRPr="00183FFD" w:rsidRDefault="00183FFD" w:rsidP="00183FFD">
            <w:r>
              <w:t>16.05.2022г.</w:t>
            </w:r>
          </w:p>
        </w:tc>
        <w:tc>
          <w:tcPr>
            <w:tcW w:w="2059" w:type="dxa"/>
          </w:tcPr>
          <w:p w:rsidR="006F3448" w:rsidRPr="00183FFD" w:rsidRDefault="00183FFD" w:rsidP="00183FFD">
            <w:bookmarkStart w:id="0" w:name="_GoBack"/>
            <w:bookmarkEnd w:id="0"/>
            <w:r>
              <w:t>Коваленко А.Л.</w:t>
            </w:r>
          </w:p>
        </w:tc>
      </w:tr>
      <w:tr w:rsidR="00183FFD" w:rsidRPr="00183FFD" w:rsidTr="00015DFF">
        <w:tc>
          <w:tcPr>
            <w:tcW w:w="708" w:type="dxa"/>
          </w:tcPr>
          <w:p w:rsidR="006F3448" w:rsidRPr="00183FFD" w:rsidRDefault="00183FFD" w:rsidP="00183FFD">
            <w:pPr>
              <w:jc w:val="both"/>
            </w:pPr>
            <w:r w:rsidRPr="00183FFD">
              <w:t>2.</w:t>
            </w:r>
          </w:p>
        </w:tc>
        <w:tc>
          <w:tcPr>
            <w:tcW w:w="4537" w:type="dxa"/>
          </w:tcPr>
          <w:p w:rsidR="006F3448" w:rsidRPr="00183FFD" w:rsidRDefault="006F3448" w:rsidP="00D21A55">
            <w:r w:rsidRPr="002A5219">
              <w:t>Проведен инструктаж</w:t>
            </w:r>
            <w:r w:rsidR="00183FFD" w:rsidRPr="00183FFD">
              <w:t xml:space="preserve"> учащихся по ПДД. </w:t>
            </w:r>
            <w:r w:rsidRPr="002A5219">
              <w:t>Организован</w:t>
            </w:r>
            <w:r w:rsidR="00D21A55">
              <w:t xml:space="preserve"> </w:t>
            </w:r>
            <w:r w:rsidRPr="002A5219">
              <w:t>просмотр видеороликов на сайте Стань заметнее на дороге youtube.com</w:t>
            </w:r>
          </w:p>
        </w:tc>
        <w:tc>
          <w:tcPr>
            <w:tcW w:w="992" w:type="dxa"/>
          </w:tcPr>
          <w:p w:rsidR="006F3448" w:rsidRPr="00183FFD" w:rsidRDefault="00183FFD" w:rsidP="00183FFD">
            <w:r w:rsidRPr="00183FFD">
              <w:t xml:space="preserve">1-9 </w:t>
            </w:r>
            <w:proofErr w:type="spellStart"/>
            <w:r w:rsidRPr="00183FFD">
              <w:t>кл</w:t>
            </w:r>
            <w:proofErr w:type="spellEnd"/>
            <w:r w:rsidRPr="00183FFD">
              <w:t>.</w:t>
            </w:r>
          </w:p>
        </w:tc>
        <w:tc>
          <w:tcPr>
            <w:tcW w:w="1134" w:type="dxa"/>
          </w:tcPr>
          <w:p w:rsidR="006F3448" w:rsidRPr="00183FFD" w:rsidRDefault="00183FFD" w:rsidP="00183FFD">
            <w:r w:rsidRPr="00183FFD">
              <w:t>144</w:t>
            </w:r>
          </w:p>
        </w:tc>
        <w:tc>
          <w:tcPr>
            <w:tcW w:w="1627" w:type="dxa"/>
          </w:tcPr>
          <w:p w:rsidR="006F3448" w:rsidRPr="00183FFD" w:rsidRDefault="00183FFD" w:rsidP="00183FFD">
            <w:r>
              <w:t>16.05.2022г.</w:t>
            </w:r>
          </w:p>
        </w:tc>
        <w:tc>
          <w:tcPr>
            <w:tcW w:w="2059" w:type="dxa"/>
          </w:tcPr>
          <w:p w:rsidR="006F3448" w:rsidRPr="00183FFD" w:rsidRDefault="00183FFD" w:rsidP="00183FFD">
            <w:r w:rsidRPr="00183FFD">
              <w:t>Классные руководители 1-9 классов</w:t>
            </w:r>
          </w:p>
        </w:tc>
      </w:tr>
      <w:tr w:rsidR="00183FFD" w:rsidRPr="00183FFD" w:rsidTr="00015DFF">
        <w:tc>
          <w:tcPr>
            <w:tcW w:w="708" w:type="dxa"/>
          </w:tcPr>
          <w:p w:rsidR="006F3448" w:rsidRPr="00183FFD" w:rsidRDefault="00183FFD" w:rsidP="00183FFD">
            <w:pPr>
              <w:jc w:val="both"/>
            </w:pPr>
            <w:r w:rsidRPr="00183FFD">
              <w:t>3.</w:t>
            </w:r>
          </w:p>
        </w:tc>
        <w:tc>
          <w:tcPr>
            <w:tcW w:w="4537" w:type="dxa"/>
          </w:tcPr>
          <w:p w:rsidR="006F3448" w:rsidRPr="00183FFD" w:rsidRDefault="006F3448" w:rsidP="00183FFD">
            <w:r w:rsidRPr="00183FFD">
              <w:t>Проведение акций «Засветись ради ЖИЗНИ», «Дисциплинированный пешеход», «Ребёнок-пассажир»</w:t>
            </w:r>
          </w:p>
        </w:tc>
        <w:tc>
          <w:tcPr>
            <w:tcW w:w="992" w:type="dxa"/>
          </w:tcPr>
          <w:p w:rsidR="006F3448" w:rsidRPr="00183FFD" w:rsidRDefault="00183FFD" w:rsidP="00183FFD">
            <w:r w:rsidRPr="00183FFD">
              <w:t xml:space="preserve">1-9 </w:t>
            </w:r>
            <w:proofErr w:type="spellStart"/>
            <w:r w:rsidRPr="00183FFD">
              <w:t>кл</w:t>
            </w:r>
            <w:proofErr w:type="spellEnd"/>
            <w:r w:rsidRPr="00183FFD">
              <w:t>.</w:t>
            </w:r>
          </w:p>
        </w:tc>
        <w:tc>
          <w:tcPr>
            <w:tcW w:w="1134" w:type="dxa"/>
          </w:tcPr>
          <w:p w:rsidR="006F3448" w:rsidRPr="00183FFD" w:rsidRDefault="00183FFD" w:rsidP="00183FFD">
            <w:r w:rsidRPr="00183FFD">
              <w:t>144</w:t>
            </w:r>
          </w:p>
        </w:tc>
        <w:tc>
          <w:tcPr>
            <w:tcW w:w="1627" w:type="dxa"/>
          </w:tcPr>
          <w:p w:rsidR="006F3448" w:rsidRDefault="00183FFD" w:rsidP="00183FFD">
            <w:r>
              <w:t>19.05.2022г.</w:t>
            </w:r>
          </w:p>
          <w:p w:rsidR="00D21A55" w:rsidRPr="00183FFD" w:rsidRDefault="00D21A55" w:rsidP="00183FFD">
            <w:r>
              <w:t>26.05.2022г.</w:t>
            </w:r>
          </w:p>
        </w:tc>
        <w:tc>
          <w:tcPr>
            <w:tcW w:w="2059" w:type="dxa"/>
          </w:tcPr>
          <w:p w:rsidR="006F3448" w:rsidRPr="00183FFD" w:rsidRDefault="00183FFD" w:rsidP="00183FFD">
            <w:r w:rsidRPr="00183FFD">
              <w:t>Классные руководители 1-9 классов</w:t>
            </w:r>
          </w:p>
        </w:tc>
      </w:tr>
      <w:tr w:rsidR="00183FFD" w:rsidRPr="00183FFD" w:rsidTr="00015DFF">
        <w:tc>
          <w:tcPr>
            <w:tcW w:w="708" w:type="dxa"/>
          </w:tcPr>
          <w:p w:rsidR="00471756" w:rsidRPr="00183FFD" w:rsidRDefault="00183FFD" w:rsidP="00183FFD">
            <w:pPr>
              <w:jc w:val="both"/>
            </w:pPr>
            <w:r w:rsidRPr="00183FFD">
              <w:t>4.</w:t>
            </w:r>
          </w:p>
        </w:tc>
        <w:tc>
          <w:tcPr>
            <w:tcW w:w="4537" w:type="dxa"/>
          </w:tcPr>
          <w:p w:rsidR="00471756" w:rsidRPr="00183FFD" w:rsidRDefault="00471756" w:rsidP="00183FFD">
            <w:r w:rsidRPr="00183FFD">
              <w:t>Тематические классные часы на темы: «</w:t>
            </w:r>
            <w:proofErr w:type="spellStart"/>
            <w:r w:rsidRPr="00183FFD">
              <w:t>Световозвращающие</w:t>
            </w:r>
            <w:proofErr w:type="spellEnd"/>
            <w:r w:rsidRPr="00183FFD">
              <w:t xml:space="preserve"> элементы», «Несовершеннолетний водитель», «ПДД для велосипедистов», «Средства индивидуальной мобильности».</w:t>
            </w:r>
          </w:p>
        </w:tc>
        <w:tc>
          <w:tcPr>
            <w:tcW w:w="992" w:type="dxa"/>
          </w:tcPr>
          <w:p w:rsidR="00471756" w:rsidRPr="00183FFD" w:rsidRDefault="00A84FF8" w:rsidP="00183FFD">
            <w:r w:rsidRPr="00183FFD">
              <w:t xml:space="preserve">1 – 9 </w:t>
            </w:r>
            <w:proofErr w:type="spellStart"/>
            <w:r w:rsidR="00471756" w:rsidRPr="002A5219">
              <w:t>кл</w:t>
            </w:r>
            <w:proofErr w:type="spellEnd"/>
          </w:p>
        </w:tc>
        <w:tc>
          <w:tcPr>
            <w:tcW w:w="1134" w:type="dxa"/>
          </w:tcPr>
          <w:p w:rsidR="00471756" w:rsidRPr="00183FFD" w:rsidRDefault="00A84FF8" w:rsidP="00183FFD">
            <w:r w:rsidRPr="00183FFD">
              <w:t>144</w:t>
            </w:r>
          </w:p>
        </w:tc>
        <w:tc>
          <w:tcPr>
            <w:tcW w:w="1627" w:type="dxa"/>
          </w:tcPr>
          <w:p w:rsidR="00471756" w:rsidRPr="00183FFD" w:rsidRDefault="00A84FF8" w:rsidP="00183FFD">
            <w:r w:rsidRPr="00183FFD">
              <w:t xml:space="preserve"> В течение периода </w:t>
            </w:r>
          </w:p>
        </w:tc>
        <w:tc>
          <w:tcPr>
            <w:tcW w:w="2059" w:type="dxa"/>
          </w:tcPr>
          <w:p w:rsidR="00471756" w:rsidRPr="00183FFD" w:rsidRDefault="00A84FF8" w:rsidP="00183FFD">
            <w:r w:rsidRPr="00183FFD">
              <w:t>Классные руководители 1-9 классов</w:t>
            </w:r>
          </w:p>
        </w:tc>
      </w:tr>
      <w:tr w:rsidR="00183FFD" w:rsidRPr="00183FFD" w:rsidTr="00015DFF">
        <w:tc>
          <w:tcPr>
            <w:tcW w:w="708" w:type="dxa"/>
          </w:tcPr>
          <w:p w:rsidR="00471756" w:rsidRPr="00183FFD" w:rsidRDefault="00183FFD" w:rsidP="00183FFD">
            <w:r w:rsidRPr="00183FFD">
              <w:t>5.</w:t>
            </w:r>
          </w:p>
        </w:tc>
        <w:tc>
          <w:tcPr>
            <w:tcW w:w="4537" w:type="dxa"/>
          </w:tcPr>
          <w:p w:rsidR="00471756" w:rsidRPr="00183FFD" w:rsidRDefault="00A84FF8" w:rsidP="00183FFD">
            <w:r w:rsidRPr="00183FFD">
              <w:t xml:space="preserve">Практическое занятие </w:t>
            </w:r>
            <w:proofErr w:type="gramStart"/>
            <w:r w:rsidRPr="00183FFD">
              <w:t>« Я</w:t>
            </w:r>
            <w:proofErr w:type="gramEnd"/>
            <w:r w:rsidRPr="00183FFD">
              <w:t xml:space="preserve"> – пешеход», </w:t>
            </w:r>
            <w:r w:rsidR="00183FFD" w:rsidRPr="00183FFD">
              <w:t xml:space="preserve"> </w:t>
            </w:r>
            <w:r w:rsidRPr="00183FFD">
              <w:t>Знаки дорожного движения!</w:t>
            </w:r>
          </w:p>
          <w:p w:rsidR="00A84FF8" w:rsidRPr="00183FFD" w:rsidRDefault="00A84FF8" w:rsidP="00183FFD"/>
        </w:tc>
        <w:tc>
          <w:tcPr>
            <w:tcW w:w="992" w:type="dxa"/>
          </w:tcPr>
          <w:p w:rsidR="00471756" w:rsidRPr="00183FFD" w:rsidRDefault="00A84FF8" w:rsidP="00183FFD">
            <w:r w:rsidRPr="00183FFD">
              <w:t xml:space="preserve">1-4 </w:t>
            </w:r>
            <w:proofErr w:type="spellStart"/>
            <w:r w:rsidRPr="00183FFD">
              <w:t>кл</w:t>
            </w:r>
            <w:proofErr w:type="spellEnd"/>
            <w:r w:rsidRPr="00183FFD">
              <w:t>.</w:t>
            </w:r>
          </w:p>
        </w:tc>
        <w:tc>
          <w:tcPr>
            <w:tcW w:w="1134" w:type="dxa"/>
          </w:tcPr>
          <w:p w:rsidR="00471756" w:rsidRPr="00183FFD" w:rsidRDefault="00183FFD" w:rsidP="00183FFD">
            <w:r w:rsidRPr="00183FFD">
              <w:t>68</w:t>
            </w:r>
          </w:p>
        </w:tc>
        <w:tc>
          <w:tcPr>
            <w:tcW w:w="1627" w:type="dxa"/>
          </w:tcPr>
          <w:p w:rsidR="00471756" w:rsidRPr="00183FFD" w:rsidRDefault="00183FFD" w:rsidP="00183FFD">
            <w:r>
              <w:t xml:space="preserve">18.05.2022г. </w:t>
            </w:r>
          </w:p>
        </w:tc>
        <w:tc>
          <w:tcPr>
            <w:tcW w:w="2059" w:type="dxa"/>
          </w:tcPr>
          <w:p w:rsidR="00471756" w:rsidRPr="00183FFD" w:rsidRDefault="00183FFD" w:rsidP="00183FFD">
            <w:r>
              <w:t>Классные руководители 1-4</w:t>
            </w:r>
            <w:r w:rsidRPr="00183FFD">
              <w:t xml:space="preserve"> классов</w:t>
            </w:r>
          </w:p>
        </w:tc>
      </w:tr>
      <w:tr w:rsidR="00183FFD" w:rsidRPr="00183FFD" w:rsidTr="00015DFF">
        <w:tc>
          <w:tcPr>
            <w:tcW w:w="708" w:type="dxa"/>
          </w:tcPr>
          <w:p w:rsidR="00A84FF8" w:rsidRPr="00183FFD" w:rsidRDefault="00183FFD" w:rsidP="00183FFD">
            <w:r w:rsidRPr="00183FFD">
              <w:t>6.</w:t>
            </w:r>
          </w:p>
        </w:tc>
        <w:tc>
          <w:tcPr>
            <w:tcW w:w="4537" w:type="dxa"/>
          </w:tcPr>
          <w:p w:rsidR="00A84FF8" w:rsidRPr="00183FFD" w:rsidRDefault="00A84FF8" w:rsidP="00183FFD">
            <w:r w:rsidRPr="00183FFD">
              <w:t>Разработка и изготовление тематических памяток-листовок, наглядной агитации, направленной на профилактику детского дорожно-транспортного травматизма:</w:t>
            </w:r>
          </w:p>
          <w:p w:rsidR="00A84FF8" w:rsidRPr="00183FFD" w:rsidRDefault="00A84FF8" w:rsidP="00D21A55">
            <w:r w:rsidRPr="00183FFD">
              <w:t xml:space="preserve"> </w:t>
            </w:r>
            <w:proofErr w:type="gramStart"/>
            <w:r w:rsidRPr="00183FFD">
              <w:t>« Правила</w:t>
            </w:r>
            <w:proofErr w:type="gramEnd"/>
            <w:r w:rsidRPr="00183FFD">
              <w:t xml:space="preserve"> для пешеходов и водителей», Для чего нужны светоотражающие элементы»</w:t>
            </w:r>
            <w:r w:rsidR="00D21A55">
              <w:t xml:space="preserve"> </w:t>
            </w:r>
            <w:r w:rsidRPr="00183FFD">
              <w:t>Почему нужны ремни безопасности и детские удерживающие устройства»</w:t>
            </w:r>
          </w:p>
        </w:tc>
        <w:tc>
          <w:tcPr>
            <w:tcW w:w="992" w:type="dxa"/>
          </w:tcPr>
          <w:p w:rsidR="00A84FF8" w:rsidRPr="00183FFD" w:rsidRDefault="00A84FF8" w:rsidP="00183FFD">
            <w:r w:rsidRPr="00183FFD">
              <w:t xml:space="preserve">7 </w:t>
            </w:r>
            <w:proofErr w:type="spellStart"/>
            <w:r w:rsidRPr="00183FFD">
              <w:t>кл</w:t>
            </w:r>
            <w:proofErr w:type="spellEnd"/>
            <w:r w:rsidRPr="00183FFD">
              <w:t>.</w:t>
            </w:r>
          </w:p>
        </w:tc>
        <w:tc>
          <w:tcPr>
            <w:tcW w:w="1134" w:type="dxa"/>
          </w:tcPr>
          <w:p w:rsidR="00A84FF8" w:rsidRPr="00183FFD" w:rsidRDefault="00183FFD" w:rsidP="00183FFD">
            <w:r w:rsidRPr="00183FFD">
              <w:t>14</w:t>
            </w:r>
          </w:p>
        </w:tc>
        <w:tc>
          <w:tcPr>
            <w:tcW w:w="1627" w:type="dxa"/>
          </w:tcPr>
          <w:p w:rsidR="00A84FF8" w:rsidRPr="00183FFD" w:rsidRDefault="00183FFD" w:rsidP="00183FFD">
            <w:r>
              <w:t xml:space="preserve">24.05.2022г. </w:t>
            </w:r>
          </w:p>
        </w:tc>
        <w:tc>
          <w:tcPr>
            <w:tcW w:w="2059" w:type="dxa"/>
          </w:tcPr>
          <w:p w:rsidR="00A84FF8" w:rsidRPr="00183FFD" w:rsidRDefault="00183FFD" w:rsidP="00183FFD">
            <w:r>
              <w:t xml:space="preserve">Классный руководитель 7 класса </w:t>
            </w:r>
            <w:proofErr w:type="spellStart"/>
            <w:r>
              <w:t>Марынченко</w:t>
            </w:r>
            <w:proofErr w:type="spellEnd"/>
            <w:r>
              <w:t xml:space="preserve"> Л.А.</w:t>
            </w:r>
          </w:p>
        </w:tc>
      </w:tr>
      <w:tr w:rsidR="00183FFD" w:rsidRPr="00183FFD" w:rsidTr="00015DFF">
        <w:tc>
          <w:tcPr>
            <w:tcW w:w="708" w:type="dxa"/>
          </w:tcPr>
          <w:p w:rsidR="00A84FF8" w:rsidRPr="00183FFD" w:rsidRDefault="00183FFD" w:rsidP="00183FFD">
            <w:r w:rsidRPr="00183FFD">
              <w:t>7.</w:t>
            </w:r>
          </w:p>
        </w:tc>
        <w:tc>
          <w:tcPr>
            <w:tcW w:w="4537" w:type="dxa"/>
          </w:tcPr>
          <w:p w:rsidR="00A84FF8" w:rsidRPr="00183FFD" w:rsidRDefault="00A84FF8" w:rsidP="00183FFD">
            <w:r w:rsidRPr="00183FFD">
              <w:t>Проведена викторина и обучающих занятий по БДД «Безопасная дорога»</w:t>
            </w:r>
          </w:p>
        </w:tc>
        <w:tc>
          <w:tcPr>
            <w:tcW w:w="992" w:type="dxa"/>
          </w:tcPr>
          <w:p w:rsidR="00A84FF8" w:rsidRPr="00183FFD" w:rsidRDefault="00A84FF8" w:rsidP="00183FFD">
            <w:r w:rsidRPr="00183FFD">
              <w:t>8-9</w:t>
            </w:r>
          </w:p>
        </w:tc>
        <w:tc>
          <w:tcPr>
            <w:tcW w:w="1134" w:type="dxa"/>
          </w:tcPr>
          <w:p w:rsidR="00A84FF8" w:rsidRPr="00183FFD" w:rsidRDefault="00183FFD" w:rsidP="00183FFD">
            <w:r>
              <w:t>28</w:t>
            </w:r>
          </w:p>
        </w:tc>
        <w:tc>
          <w:tcPr>
            <w:tcW w:w="1627" w:type="dxa"/>
          </w:tcPr>
          <w:p w:rsidR="00A84FF8" w:rsidRPr="00183FFD" w:rsidRDefault="00183FFD" w:rsidP="00183FFD">
            <w:r>
              <w:t xml:space="preserve">23.05. 2022г. </w:t>
            </w:r>
          </w:p>
        </w:tc>
        <w:tc>
          <w:tcPr>
            <w:tcW w:w="2059" w:type="dxa"/>
          </w:tcPr>
          <w:p w:rsidR="00A84FF8" w:rsidRPr="00183FFD" w:rsidRDefault="00183FFD" w:rsidP="00183FFD">
            <w:r>
              <w:t>Классные руководители 8</w:t>
            </w:r>
            <w:r w:rsidRPr="00183FFD">
              <w:t>-9 классов</w:t>
            </w:r>
          </w:p>
        </w:tc>
      </w:tr>
      <w:tr w:rsidR="00183FFD" w:rsidRPr="00183FFD" w:rsidTr="00015DFF">
        <w:tc>
          <w:tcPr>
            <w:tcW w:w="708" w:type="dxa"/>
          </w:tcPr>
          <w:p w:rsidR="006F3448" w:rsidRPr="00183FFD" w:rsidRDefault="00183FFD" w:rsidP="00183FFD">
            <w:r w:rsidRPr="00183FFD">
              <w:t>8.</w:t>
            </w:r>
          </w:p>
        </w:tc>
        <w:tc>
          <w:tcPr>
            <w:tcW w:w="4537" w:type="dxa"/>
          </w:tcPr>
          <w:p w:rsidR="006F3448" w:rsidRPr="00183FFD" w:rsidRDefault="006F3448" w:rsidP="00183FFD">
            <w:r w:rsidRPr="00183FFD">
              <w:t>Организация и проведение областного Дня безопасности дорожного движения в «День последнего звонка»</w:t>
            </w:r>
          </w:p>
        </w:tc>
        <w:tc>
          <w:tcPr>
            <w:tcW w:w="992" w:type="dxa"/>
          </w:tcPr>
          <w:p w:rsidR="006F3448" w:rsidRPr="00183FFD" w:rsidRDefault="006F3448" w:rsidP="00183FFD">
            <w:r w:rsidRPr="00183FFD">
              <w:t>1-9</w:t>
            </w:r>
          </w:p>
        </w:tc>
        <w:tc>
          <w:tcPr>
            <w:tcW w:w="1134" w:type="dxa"/>
          </w:tcPr>
          <w:p w:rsidR="006F3448" w:rsidRPr="00183FFD" w:rsidRDefault="006F3448" w:rsidP="00183FFD">
            <w:r w:rsidRPr="00183FFD">
              <w:t>144</w:t>
            </w:r>
          </w:p>
        </w:tc>
        <w:tc>
          <w:tcPr>
            <w:tcW w:w="1627" w:type="dxa"/>
          </w:tcPr>
          <w:p w:rsidR="006F3448" w:rsidRPr="00183FFD" w:rsidRDefault="00183FFD" w:rsidP="00183FFD">
            <w:r>
              <w:t>25.05.2022г.</w:t>
            </w:r>
          </w:p>
        </w:tc>
        <w:tc>
          <w:tcPr>
            <w:tcW w:w="2059" w:type="dxa"/>
          </w:tcPr>
          <w:p w:rsidR="000D2B77" w:rsidRDefault="000D2B77" w:rsidP="00183FFD">
            <w:r>
              <w:t>Старшая вожатая</w:t>
            </w:r>
          </w:p>
          <w:p w:rsidR="006F3448" w:rsidRPr="00183FFD" w:rsidRDefault="00183FFD" w:rsidP="00183FFD">
            <w:proofErr w:type="spellStart"/>
            <w:r>
              <w:t>Марынченко</w:t>
            </w:r>
            <w:proofErr w:type="spellEnd"/>
            <w:r>
              <w:t xml:space="preserve"> Л.А.</w:t>
            </w:r>
          </w:p>
        </w:tc>
      </w:tr>
      <w:tr w:rsidR="00183FFD" w:rsidRPr="00183FFD" w:rsidTr="00015DFF">
        <w:tc>
          <w:tcPr>
            <w:tcW w:w="708" w:type="dxa"/>
          </w:tcPr>
          <w:p w:rsidR="006F3448" w:rsidRPr="00183FFD" w:rsidRDefault="00183FFD" w:rsidP="00183FFD">
            <w:r w:rsidRPr="00183FFD">
              <w:lastRenderedPageBreak/>
              <w:t>9.</w:t>
            </w:r>
          </w:p>
        </w:tc>
        <w:tc>
          <w:tcPr>
            <w:tcW w:w="4537" w:type="dxa"/>
          </w:tcPr>
          <w:p w:rsidR="006F3448" w:rsidRPr="00183FFD" w:rsidRDefault="006F3448" w:rsidP="00D21A55">
            <w:r w:rsidRPr="00183FFD">
              <w:t xml:space="preserve">Проведение родительских собраний по вопросам профилактики детского дорожно-транспортного травматизма, целью которого является: </w:t>
            </w:r>
            <w:r w:rsidRPr="002A5219">
              <w:t>обратить внимание родителей на ответственное соблюдение Правил дорожного</w:t>
            </w:r>
            <w:r w:rsidR="00183FFD">
              <w:t xml:space="preserve"> </w:t>
            </w:r>
            <w:r w:rsidRPr="002A5219">
              <w:t>движения, необходимость применения ремней безопасности и детских удерживающих</w:t>
            </w:r>
            <w:r w:rsidR="00D21A55">
              <w:t xml:space="preserve"> </w:t>
            </w:r>
            <w:r w:rsidRPr="002A5219">
              <w:t>устройств, при перевозке детей в салоне автомобиля.</w:t>
            </w:r>
          </w:p>
        </w:tc>
        <w:tc>
          <w:tcPr>
            <w:tcW w:w="992" w:type="dxa"/>
          </w:tcPr>
          <w:p w:rsidR="006F3448" w:rsidRPr="00183FFD" w:rsidRDefault="006F3448" w:rsidP="00183FFD"/>
        </w:tc>
        <w:tc>
          <w:tcPr>
            <w:tcW w:w="1134" w:type="dxa"/>
          </w:tcPr>
          <w:p w:rsidR="006F3448" w:rsidRPr="00183FFD" w:rsidRDefault="00015DFF" w:rsidP="00183FFD">
            <w:r>
              <w:t>54</w:t>
            </w:r>
          </w:p>
        </w:tc>
        <w:tc>
          <w:tcPr>
            <w:tcW w:w="1627" w:type="dxa"/>
          </w:tcPr>
          <w:p w:rsidR="006F3448" w:rsidRPr="00183FFD" w:rsidRDefault="00183FFD" w:rsidP="00183FFD">
            <w:r>
              <w:t>В течение периода</w:t>
            </w:r>
          </w:p>
        </w:tc>
        <w:tc>
          <w:tcPr>
            <w:tcW w:w="2059" w:type="dxa"/>
          </w:tcPr>
          <w:p w:rsidR="006F3448" w:rsidRPr="00183FFD" w:rsidRDefault="00183FFD" w:rsidP="00183FFD">
            <w:r w:rsidRPr="00183FFD">
              <w:t>Классные руководители 1-9 классов</w:t>
            </w:r>
          </w:p>
        </w:tc>
      </w:tr>
      <w:tr w:rsidR="00183FFD" w:rsidRPr="00183FFD" w:rsidTr="00015DFF">
        <w:tc>
          <w:tcPr>
            <w:tcW w:w="708" w:type="dxa"/>
          </w:tcPr>
          <w:p w:rsidR="006F3448" w:rsidRPr="00183FFD" w:rsidRDefault="00183FFD" w:rsidP="00183FFD">
            <w:r w:rsidRPr="00183FFD">
              <w:t>10.</w:t>
            </w:r>
          </w:p>
        </w:tc>
        <w:tc>
          <w:tcPr>
            <w:tcW w:w="4537" w:type="dxa"/>
          </w:tcPr>
          <w:p w:rsidR="006F3448" w:rsidRPr="00183FFD" w:rsidRDefault="00183FFD" w:rsidP="00D21A55">
            <w:r w:rsidRPr="00183FFD">
              <w:t>Библиотечная акция: «</w:t>
            </w:r>
            <w:r w:rsidRPr="002A5219">
              <w:t xml:space="preserve">Чтение художественной </w:t>
            </w:r>
            <w:proofErr w:type="gramStart"/>
            <w:r w:rsidRPr="002A5219">
              <w:t>литературы:</w:t>
            </w:r>
            <w:r w:rsidRPr="002A5219">
              <w:br/>
              <w:t>«</w:t>
            </w:r>
            <w:proofErr w:type="gramEnd"/>
            <w:r w:rsidRPr="002A5219">
              <w:t xml:space="preserve">Сказка о </w:t>
            </w:r>
            <w:proofErr w:type="spellStart"/>
            <w:r w:rsidRPr="002A5219">
              <w:t>Светофорчике</w:t>
            </w:r>
            <w:proofErr w:type="spellEnd"/>
            <w:r w:rsidRPr="002A5219">
              <w:t xml:space="preserve"> и </w:t>
            </w:r>
            <w:proofErr w:type="spellStart"/>
            <w:r w:rsidRPr="002A5219">
              <w:t>Семафорчике</w:t>
            </w:r>
            <w:proofErr w:type="spellEnd"/>
            <w:r w:rsidRPr="002A5219">
              <w:t>», Стихи и загадки о ПДД.,</w:t>
            </w:r>
            <w:r w:rsidR="00015DFF">
              <w:t xml:space="preserve"> </w:t>
            </w:r>
            <w:r w:rsidRPr="002A5219">
              <w:t>Носов Н. «Автомобиль».</w:t>
            </w:r>
            <w:r w:rsidRPr="00183FFD">
              <w:t xml:space="preserve"> </w:t>
            </w:r>
            <w:r w:rsidRPr="002A5219">
              <w:t>Михалков С. «Дядя Стёпа - милиционер», «Моя улица», «Велосипедист»,</w:t>
            </w:r>
            <w:r w:rsidRPr="00183FFD">
              <w:t xml:space="preserve"> </w:t>
            </w:r>
            <w:r w:rsidRPr="002A5219">
              <w:t>Иванов А. «Как неразлучные друзья дорогу переходили»,</w:t>
            </w:r>
            <w:r w:rsidR="00015DFF">
              <w:t xml:space="preserve"> </w:t>
            </w:r>
            <w:r w:rsidRPr="002A5219">
              <w:t>Кривич М. «Школа пешехода»,</w:t>
            </w:r>
            <w:r w:rsidRPr="00183FFD">
              <w:t xml:space="preserve"> </w:t>
            </w:r>
            <w:proofErr w:type="spellStart"/>
            <w:r w:rsidRPr="002A5219">
              <w:t>Пишумов</w:t>
            </w:r>
            <w:proofErr w:type="spellEnd"/>
            <w:r w:rsidRPr="002A5219">
              <w:t xml:space="preserve"> Я. «Самый лучший переход».</w:t>
            </w:r>
          </w:p>
        </w:tc>
        <w:tc>
          <w:tcPr>
            <w:tcW w:w="992" w:type="dxa"/>
          </w:tcPr>
          <w:p w:rsidR="006F3448" w:rsidRPr="00183FFD" w:rsidRDefault="00015DFF" w:rsidP="00183FFD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F3448" w:rsidRPr="00183FFD" w:rsidRDefault="00015DFF" w:rsidP="00183FFD">
            <w:r>
              <w:t>68</w:t>
            </w:r>
          </w:p>
        </w:tc>
        <w:tc>
          <w:tcPr>
            <w:tcW w:w="1627" w:type="dxa"/>
          </w:tcPr>
          <w:p w:rsidR="006F3448" w:rsidRPr="00183FFD" w:rsidRDefault="00015DFF" w:rsidP="00183FFD">
            <w:proofErr w:type="gramStart"/>
            <w:r>
              <w:t>с</w:t>
            </w:r>
            <w:proofErr w:type="gramEnd"/>
            <w:r>
              <w:t xml:space="preserve"> 26.05.2022г. по 30.05.2022г. </w:t>
            </w:r>
          </w:p>
        </w:tc>
        <w:tc>
          <w:tcPr>
            <w:tcW w:w="2059" w:type="dxa"/>
          </w:tcPr>
          <w:p w:rsidR="000D2B77" w:rsidRDefault="000D2B77" w:rsidP="00183FFD">
            <w:r>
              <w:t>Библиотекарь</w:t>
            </w:r>
          </w:p>
          <w:p w:rsidR="006F3448" w:rsidRPr="00183FFD" w:rsidRDefault="00015DFF" w:rsidP="00183FFD">
            <w:r>
              <w:t>Миргород С.И.</w:t>
            </w:r>
          </w:p>
        </w:tc>
      </w:tr>
      <w:tr w:rsidR="00183FFD" w:rsidRPr="00183FFD" w:rsidTr="00015DFF">
        <w:tc>
          <w:tcPr>
            <w:tcW w:w="708" w:type="dxa"/>
          </w:tcPr>
          <w:p w:rsidR="006F3448" w:rsidRPr="00183FFD" w:rsidRDefault="00015DFF" w:rsidP="00183FFD">
            <w:r>
              <w:t>11.</w:t>
            </w:r>
          </w:p>
        </w:tc>
        <w:tc>
          <w:tcPr>
            <w:tcW w:w="4537" w:type="dxa"/>
          </w:tcPr>
          <w:p w:rsidR="006F3448" w:rsidRPr="00183FFD" w:rsidRDefault="006F3448" w:rsidP="00183FFD">
            <w:r w:rsidRPr="00183FFD">
              <w:t xml:space="preserve">Проводились </w:t>
            </w:r>
            <w:r w:rsidRPr="002A5219">
              <w:t>беседы с родителями, учащимися</w:t>
            </w:r>
            <w:r w:rsidRPr="00183FFD">
              <w:t xml:space="preserve"> </w:t>
            </w:r>
            <w:r w:rsidRPr="002A5219">
              <w:t>«группы риска», подростками, оказавшимися в трудной ситуации.</w:t>
            </w:r>
          </w:p>
        </w:tc>
        <w:tc>
          <w:tcPr>
            <w:tcW w:w="992" w:type="dxa"/>
          </w:tcPr>
          <w:p w:rsidR="006F3448" w:rsidRPr="00183FFD" w:rsidRDefault="00015DFF" w:rsidP="00183FFD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F3448" w:rsidRPr="00183FFD" w:rsidRDefault="00015DFF" w:rsidP="00183FFD">
            <w:r>
              <w:t>26</w:t>
            </w:r>
          </w:p>
        </w:tc>
        <w:tc>
          <w:tcPr>
            <w:tcW w:w="1627" w:type="dxa"/>
          </w:tcPr>
          <w:p w:rsidR="006F3448" w:rsidRPr="00183FFD" w:rsidRDefault="00015DFF" w:rsidP="00183FFD">
            <w:r>
              <w:t>В течение периода</w:t>
            </w:r>
          </w:p>
        </w:tc>
        <w:tc>
          <w:tcPr>
            <w:tcW w:w="2059" w:type="dxa"/>
          </w:tcPr>
          <w:p w:rsidR="006F3448" w:rsidRPr="00183FFD" w:rsidRDefault="006F3448" w:rsidP="00183FFD">
            <w:r w:rsidRPr="00183FFD">
              <w:t xml:space="preserve">Инспектор по охране прав детства </w:t>
            </w:r>
          </w:p>
        </w:tc>
      </w:tr>
    </w:tbl>
    <w:p w:rsidR="00471756" w:rsidRPr="002A5219" w:rsidRDefault="00471756" w:rsidP="002A5219"/>
    <w:p w:rsidR="006F3448" w:rsidRDefault="002A5219" w:rsidP="00A84FF8">
      <w:pPr>
        <w:ind w:firstLine="708"/>
        <w:rPr>
          <w:sz w:val="28"/>
          <w:szCs w:val="28"/>
        </w:rPr>
      </w:pPr>
      <w:r w:rsidRPr="002A5219">
        <w:rPr>
          <w:rFonts w:ascii="Times-Roman" w:hAnsi="Times-Roman"/>
          <w:color w:val="000000"/>
        </w:rPr>
        <w:t xml:space="preserve"> </w:t>
      </w:r>
      <w:r w:rsidRPr="002A5219">
        <w:rPr>
          <w:rFonts w:ascii="TimesNewRoman" w:hAnsi="TimesNewRoman"/>
          <w:color w:val="000000"/>
        </w:rPr>
        <w:t>Подведены итоги акции</w:t>
      </w:r>
      <w:r w:rsidRPr="002A5219">
        <w:rPr>
          <w:rFonts w:ascii="Times-Roman" w:hAnsi="Times-Roman"/>
          <w:color w:val="000000"/>
        </w:rPr>
        <w:t>.</w:t>
      </w:r>
      <w:r w:rsidRPr="002A5219">
        <w:rPr>
          <w:rFonts w:ascii="Times-Roman" w:hAnsi="Times-Roman"/>
          <w:color w:val="000000"/>
        </w:rPr>
        <w:br/>
      </w:r>
      <w:r w:rsidRPr="002A5219">
        <w:rPr>
          <w:rFonts w:ascii="TimesNewRoman" w:hAnsi="TimesNewRoman"/>
          <w:color w:val="000000"/>
        </w:rPr>
        <w:t>В целом все запланированные мероприятия проведены</w:t>
      </w:r>
      <w:r w:rsidRPr="002A5219">
        <w:rPr>
          <w:rFonts w:ascii="Times-Roman" w:hAnsi="Times-Roman"/>
          <w:color w:val="000000"/>
        </w:rPr>
        <w:t xml:space="preserve">. </w:t>
      </w:r>
      <w:r w:rsidRPr="002A5219">
        <w:rPr>
          <w:rFonts w:ascii="TimesNewRoman" w:hAnsi="TimesNewRoman"/>
          <w:color w:val="000000"/>
        </w:rPr>
        <w:t>В акции приняли участие все</w:t>
      </w:r>
      <w:r w:rsidRPr="002A5219">
        <w:rPr>
          <w:rFonts w:ascii="TimesNewRoman" w:hAnsi="TimesNewRoman"/>
          <w:color w:val="000000"/>
        </w:rPr>
        <w:br/>
        <w:t>ученики школы</w:t>
      </w:r>
      <w:r w:rsidR="00015DFF">
        <w:rPr>
          <w:rFonts w:ascii="Times-Roman" w:hAnsi="Times-Roman"/>
          <w:color w:val="000000"/>
        </w:rPr>
        <w:t>,</w:t>
      </w:r>
      <w:r w:rsidRPr="002A5219">
        <w:rPr>
          <w:rFonts w:ascii="Times-Roman" w:hAnsi="Times-Roman"/>
          <w:color w:val="000000"/>
        </w:rPr>
        <w:t xml:space="preserve"> </w:t>
      </w:r>
      <w:r w:rsidRPr="002A5219">
        <w:rPr>
          <w:rFonts w:ascii="TimesNewRoman" w:hAnsi="TimesNewRoman"/>
          <w:color w:val="000000"/>
        </w:rPr>
        <w:t>представители родительской общественности</w:t>
      </w:r>
      <w:r w:rsidRPr="002A5219">
        <w:rPr>
          <w:rFonts w:ascii="Times-Roman" w:hAnsi="Times-Roman"/>
          <w:color w:val="000000"/>
        </w:rPr>
        <w:t>.</w:t>
      </w:r>
      <w:r w:rsidRPr="002A5219">
        <w:rPr>
          <w:rFonts w:ascii="Times-Roman" w:hAnsi="Times-Roman"/>
          <w:color w:val="000000"/>
        </w:rPr>
        <w:br/>
      </w:r>
    </w:p>
    <w:p w:rsidR="002A5219" w:rsidRDefault="002A5219" w:rsidP="007041B5">
      <w:pPr>
        <w:ind w:firstLine="708"/>
        <w:jc w:val="both"/>
        <w:rPr>
          <w:sz w:val="28"/>
          <w:szCs w:val="28"/>
        </w:rPr>
      </w:pPr>
    </w:p>
    <w:sectPr w:rsidR="002A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5A0"/>
    <w:multiLevelType w:val="hybridMultilevel"/>
    <w:tmpl w:val="66C2846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5"/>
    <w:rsid w:val="00015DFF"/>
    <w:rsid w:val="000D2B77"/>
    <w:rsid w:val="00183FFD"/>
    <w:rsid w:val="002A5219"/>
    <w:rsid w:val="00471756"/>
    <w:rsid w:val="006F3448"/>
    <w:rsid w:val="007041B5"/>
    <w:rsid w:val="00975CE3"/>
    <w:rsid w:val="00A84FF8"/>
    <w:rsid w:val="00D21A55"/>
    <w:rsid w:val="00D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B9A8-814C-4060-B5C9-A51C5584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2022-05-24T10:57:00Z</dcterms:created>
  <dcterms:modified xsi:type="dcterms:W3CDTF">2022-05-26T04:04:00Z</dcterms:modified>
</cp:coreProperties>
</file>