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AB" w:rsidRPr="008175AB" w:rsidRDefault="008175AB" w:rsidP="00817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5A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175AB" w:rsidRPr="008175AB" w:rsidRDefault="008175AB" w:rsidP="00817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5AB">
        <w:rPr>
          <w:rFonts w:ascii="Times New Roman" w:eastAsia="Times New Roman" w:hAnsi="Times New Roman" w:cs="Times New Roman"/>
          <w:b/>
          <w:sz w:val="24"/>
          <w:szCs w:val="24"/>
        </w:rPr>
        <w:t>начальная школа – детский сад п. Васильево – Петровский</w:t>
      </w:r>
    </w:p>
    <w:p w:rsidR="008175AB" w:rsidRPr="008175AB" w:rsidRDefault="008175AB" w:rsidP="008175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75AB">
        <w:rPr>
          <w:rFonts w:ascii="Times New Roman" w:eastAsia="Times New Roman" w:hAnsi="Times New Roman" w:cs="Times New Roman"/>
          <w:b/>
          <w:sz w:val="24"/>
          <w:szCs w:val="24"/>
        </w:rPr>
        <w:t>Азовского района</w:t>
      </w:r>
    </w:p>
    <w:p w:rsidR="008175AB" w:rsidRPr="008175AB" w:rsidRDefault="008175AB" w:rsidP="008175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5AB" w:rsidRPr="008175AB" w:rsidRDefault="008175AB" w:rsidP="0081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8175AB" w:rsidRPr="008175AB" w:rsidTr="00A81917">
        <w:tc>
          <w:tcPr>
            <w:tcW w:w="2468" w:type="pct"/>
          </w:tcPr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</w:tcPr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Директор__________</w:t>
            </w:r>
            <w:proofErr w:type="spellStart"/>
            <w:r w:rsidRPr="0081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Н.О.Мокрицкая</w:t>
            </w:r>
            <w:proofErr w:type="spellEnd"/>
          </w:p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25 от</w:t>
            </w:r>
            <w:r w:rsidR="00836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2018 г.</w:t>
            </w:r>
          </w:p>
          <w:p w:rsidR="008175AB" w:rsidRPr="008175AB" w:rsidRDefault="008175AB" w:rsidP="008175A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75AB" w:rsidRPr="008175AB" w:rsidRDefault="008175AB" w:rsidP="00817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75AB" w:rsidRPr="008175AB" w:rsidRDefault="008175AB" w:rsidP="008175AB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175AB" w:rsidRPr="008175AB" w:rsidRDefault="008175AB" w:rsidP="008175AB">
      <w:pPr>
        <w:tabs>
          <w:tab w:val="left" w:pos="3990"/>
          <w:tab w:val="left" w:pos="8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</w:t>
      </w:r>
    </w:p>
    <w:p w:rsidR="008175AB" w:rsidRPr="008175AB" w:rsidRDefault="008175AB" w:rsidP="008175AB">
      <w:pPr>
        <w:tabs>
          <w:tab w:val="left" w:pos="3990"/>
          <w:tab w:val="left" w:pos="8955"/>
        </w:tabs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5AB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</w:t>
      </w:r>
    </w:p>
    <w:p w:rsidR="008175AB" w:rsidRPr="008175AB" w:rsidRDefault="008175AB" w:rsidP="008175AB">
      <w:pPr>
        <w:tabs>
          <w:tab w:val="left" w:pos="3990"/>
          <w:tab w:val="left" w:pos="8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 в неделю, в год -2/65</w:t>
      </w:r>
    </w:p>
    <w:p w:rsidR="008175AB" w:rsidRPr="008175AB" w:rsidRDefault="008175AB" w:rsidP="00817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Малахова Ирина Валерьевна</w:t>
      </w: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«Окружающий мир» </w:t>
      </w:r>
      <w:proofErr w:type="spellStart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А.А.Плешакова</w:t>
      </w:r>
      <w:proofErr w:type="spellEnd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УМК «Школа России»</w:t>
      </w: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</w:t>
      </w:r>
      <w:proofErr w:type="spellStart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А.А.Плешакова</w:t>
      </w:r>
      <w:proofErr w:type="spellEnd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«Окружающий ми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 1</w:t>
      </w:r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класс», </w:t>
      </w:r>
      <w:proofErr w:type="spellStart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М.Просвещение</w:t>
      </w:r>
      <w:proofErr w:type="spellEnd"/>
      <w:r w:rsidRPr="00817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2013 год</w:t>
      </w: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 на заседании педагогического совета</w:t>
      </w: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«29» августа 2018 г.</w:t>
      </w: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Pr="008175AB" w:rsidRDefault="008175AB" w:rsidP="0081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5AB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 учебный год</w:t>
      </w:r>
    </w:p>
    <w:p w:rsidR="008175AB" w:rsidRPr="008175AB" w:rsidRDefault="008175AB" w:rsidP="008175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5AB" w:rsidRDefault="008175AB" w:rsidP="00817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E40" w:rsidRPr="00A22580" w:rsidRDefault="00B27FD5" w:rsidP="00B2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E4E40" w:rsidRPr="00A2258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4E40" w:rsidRPr="00A22580" w:rsidRDefault="00BE4E40" w:rsidP="00B27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1.1.</w:t>
      </w:r>
      <w:r w:rsidRPr="00A22580">
        <w:rPr>
          <w:rFonts w:ascii="Times New Roman" w:hAnsi="Times New Roman" w:cs="Times New Roman"/>
          <w:b/>
          <w:sz w:val="24"/>
          <w:szCs w:val="24"/>
        </w:rPr>
        <w:tab/>
        <w:t>Статус документа</w:t>
      </w:r>
    </w:p>
    <w:p w:rsidR="00BE4E40" w:rsidRPr="00A22580" w:rsidRDefault="00CB25ED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о</w:t>
      </w:r>
      <w:r w:rsidR="00BE4E40" w:rsidRPr="00A22580">
        <w:rPr>
          <w:rFonts w:ascii="Times New Roman" w:hAnsi="Times New Roman" w:cs="Times New Roman"/>
          <w:sz w:val="24"/>
          <w:szCs w:val="24"/>
        </w:rPr>
        <w:t>кружающему миру для 1 класса разработана на основе нормативных документов, обеспечивающих реализацию программы: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BE4E40" w:rsidRPr="00544479" w:rsidRDefault="00BE4E40" w:rsidP="00691032">
      <w:pPr>
        <w:pStyle w:val="a3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Основной образовательной программы начального общ</w:t>
      </w:r>
      <w:r w:rsidR="00475660">
        <w:rPr>
          <w:rFonts w:ascii="Times New Roman" w:hAnsi="Times New Roman" w:cs="Times New Roman"/>
          <w:sz w:val="24"/>
          <w:szCs w:val="24"/>
        </w:rPr>
        <w:t xml:space="preserve">его образования </w:t>
      </w:r>
      <w:r w:rsidR="00544479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BE4E40" w:rsidRPr="00A22580" w:rsidRDefault="004E73BB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="00BE4E40" w:rsidRPr="00A22580">
        <w:rPr>
          <w:rFonts w:ascii="Times New Roman" w:hAnsi="Times New Roman" w:cs="Times New Roman"/>
          <w:sz w:val="24"/>
          <w:szCs w:val="24"/>
        </w:rPr>
        <w:t>рограммы по предмету «Окружающий мир» Плешакова А.А., УМК «Школа России»;</w:t>
      </w:r>
    </w:p>
    <w:p w:rsidR="00BE4E40" w:rsidRPr="00544479" w:rsidRDefault="00BE4E40" w:rsidP="00691032">
      <w:pPr>
        <w:pStyle w:val="a3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 xml:space="preserve">Утвержденного перечня учебников </w:t>
      </w:r>
      <w:r w:rsidR="00475660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544479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BE4E40" w:rsidRPr="00544479" w:rsidRDefault="00BE4E40" w:rsidP="00691032">
      <w:pPr>
        <w:pStyle w:val="a3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 xml:space="preserve">Учебного плана </w:t>
      </w:r>
      <w:r w:rsidR="00475660">
        <w:rPr>
          <w:rFonts w:ascii="Times New Roman" w:hAnsi="Times New Roman" w:cs="Times New Roman"/>
          <w:sz w:val="24"/>
          <w:szCs w:val="24"/>
        </w:rPr>
        <w:t>начальной школы</w:t>
      </w:r>
      <w:r w:rsidR="00ED0F34">
        <w:rPr>
          <w:rFonts w:ascii="Times New Roman" w:hAnsi="Times New Roman" w:cs="Times New Roman"/>
          <w:sz w:val="24"/>
          <w:szCs w:val="24"/>
        </w:rPr>
        <w:t xml:space="preserve"> </w:t>
      </w:r>
      <w:r w:rsidR="00544479">
        <w:rPr>
          <w:rFonts w:ascii="Times New Roman" w:hAnsi="Times New Roman"/>
          <w:sz w:val="24"/>
          <w:szCs w:val="24"/>
        </w:rPr>
        <w:t>МБОУ начальная школа</w:t>
      </w:r>
      <w:r w:rsidR="00ED0F34">
        <w:rPr>
          <w:rFonts w:ascii="Times New Roman" w:hAnsi="Times New Roman"/>
          <w:sz w:val="24"/>
          <w:szCs w:val="24"/>
        </w:rPr>
        <w:t xml:space="preserve"> </w:t>
      </w:r>
      <w:r w:rsidR="00544479">
        <w:rPr>
          <w:rFonts w:ascii="Times New Roman" w:hAnsi="Times New Roman"/>
          <w:sz w:val="24"/>
          <w:szCs w:val="24"/>
        </w:rPr>
        <w:t>-</w:t>
      </w:r>
      <w:r w:rsidR="00ED0F34">
        <w:rPr>
          <w:rFonts w:ascii="Times New Roman" w:hAnsi="Times New Roman"/>
          <w:sz w:val="24"/>
          <w:szCs w:val="24"/>
        </w:rPr>
        <w:t xml:space="preserve"> </w:t>
      </w:r>
      <w:r w:rsidR="00544479">
        <w:rPr>
          <w:rFonts w:ascii="Times New Roman" w:hAnsi="Times New Roman"/>
          <w:sz w:val="24"/>
          <w:szCs w:val="24"/>
        </w:rPr>
        <w:t xml:space="preserve">детский сад п. Васильево – Петровский Азовского района; </w:t>
      </w:r>
    </w:p>
    <w:p w:rsidR="00544479" w:rsidRDefault="00BE4E40" w:rsidP="00691032">
      <w:pPr>
        <w:pStyle w:val="a3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Положения о рабочей программе учебных пр</w:t>
      </w:r>
      <w:r w:rsidR="00475660">
        <w:rPr>
          <w:rFonts w:ascii="Times New Roman" w:hAnsi="Times New Roman" w:cs="Times New Roman"/>
          <w:sz w:val="24"/>
          <w:szCs w:val="24"/>
        </w:rPr>
        <w:t xml:space="preserve">едметов, курсов </w:t>
      </w:r>
      <w:r w:rsidR="00544479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BE4E40" w:rsidRPr="00A22580" w:rsidRDefault="00BE4E40" w:rsidP="004E7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40" w:rsidRPr="00A22580" w:rsidRDefault="00BE4E40" w:rsidP="00A22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1.2.       Цели и задачи обучения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Основная цель: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22580">
        <w:rPr>
          <w:rFonts w:ascii="Times New Roman" w:hAnsi="Times New Roman" w:cs="Times New Roman"/>
          <w:b/>
          <w:sz w:val="24"/>
          <w:szCs w:val="24"/>
        </w:rPr>
        <w:t>предметные задачи</w:t>
      </w:r>
      <w:r w:rsidRPr="00A22580">
        <w:rPr>
          <w:rFonts w:ascii="Times New Roman" w:hAnsi="Times New Roman" w:cs="Times New Roman"/>
          <w:sz w:val="24"/>
          <w:szCs w:val="24"/>
        </w:rPr>
        <w:t>: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E4E40" w:rsidRPr="00A22580" w:rsidRDefault="00BE4E40" w:rsidP="00A22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1.3.</w:t>
      </w:r>
      <w:r w:rsidRPr="00A22580">
        <w:rPr>
          <w:rFonts w:ascii="Times New Roman" w:hAnsi="Times New Roman" w:cs="Times New Roman"/>
          <w:b/>
          <w:sz w:val="24"/>
          <w:szCs w:val="24"/>
        </w:rPr>
        <w:tab/>
        <w:t>Место предмета «Окружающий мир» в учебном плане</w:t>
      </w:r>
    </w:p>
    <w:p w:rsidR="00BE4E40" w:rsidRDefault="00BE4E40" w:rsidP="00A2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Программа по окружающему миру составлена с учётом общих целей изучения курса, определённых ФГОС НОО и отражённых в осно</w:t>
      </w:r>
      <w:r w:rsidR="00475660">
        <w:rPr>
          <w:rFonts w:ascii="Times New Roman" w:hAnsi="Times New Roman" w:cs="Times New Roman"/>
          <w:sz w:val="24"/>
          <w:szCs w:val="24"/>
        </w:rPr>
        <w:t>вной образовательной программе МБ</w:t>
      </w:r>
      <w:r w:rsidRPr="00A22580">
        <w:rPr>
          <w:rFonts w:ascii="Times New Roman" w:hAnsi="Times New Roman" w:cs="Times New Roman"/>
          <w:sz w:val="24"/>
          <w:szCs w:val="24"/>
        </w:rPr>
        <w:t>ОУ по предмету «Окружающий мир» и рассчитана на 33 недели, 65 часов.</w:t>
      </w:r>
    </w:p>
    <w:p w:rsidR="00ED0F34" w:rsidRPr="00A22580" w:rsidRDefault="00ED0F34" w:rsidP="00A2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40" w:rsidRPr="00A22580" w:rsidRDefault="00BE4E40" w:rsidP="00A22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 «Окружающий мир» 1 класс (65 ч)</w:t>
      </w:r>
    </w:p>
    <w:p w:rsidR="0000736A" w:rsidRPr="0000736A" w:rsidRDefault="0000736A" w:rsidP="0000736A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14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533"/>
        <w:gridCol w:w="1417"/>
      </w:tblGrid>
      <w:tr w:rsidR="0000736A" w:rsidRPr="0000736A" w:rsidTr="0000736A">
        <w:trPr>
          <w:trHeight w:val="83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«Что и кто?»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«Как, откуда и куда?»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«Где и когда?»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36A">
              <w:rPr>
                <w:rFonts w:ascii="Times New Roman" w:eastAsia="Calibri" w:hAnsi="Times New Roman" w:cs="Times New Roman"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00736A" w:rsidRPr="0000736A" w:rsidTr="0000736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6A" w:rsidRPr="0000736A" w:rsidRDefault="0000736A" w:rsidP="0000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6A" w:rsidRPr="0000736A" w:rsidRDefault="0000736A" w:rsidP="0000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566C27" w:rsidRDefault="0000736A" w:rsidP="00A2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36A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00736A" w:rsidRPr="0000736A" w:rsidRDefault="0000736A" w:rsidP="004E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(1</w:t>
      </w: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00736A" w:rsidRPr="0000736A" w:rsidRDefault="0000736A" w:rsidP="00691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нас, его многообразие. Учимся задавать воп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росы об окружающем мире. Наша школа. Дорога от дома до школы.</w:t>
      </w:r>
    </w:p>
    <w:p w:rsidR="0000736A" w:rsidRPr="0000736A" w:rsidRDefault="0000736A" w:rsidP="006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proofErr w:type="spellEnd"/>
      <w:proofErr w:type="gramEnd"/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школой. Знакомство с дорогой от дома до школы и правилами безопасности в пути.</w:t>
      </w:r>
    </w:p>
    <w:p w:rsidR="0000736A" w:rsidRPr="0000736A" w:rsidRDefault="0000736A" w:rsidP="004E73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то? (20</w:t>
      </w: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растет на подоконнике и клумбе. Знакомство с от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дельными представителями комнатных растений и растений цветника (по выбору учителя).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дерево. Распознавание деревьев своей местнос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растения: корень, стебель, лист, цветок, плод с се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менами. Знакомство с разнообразием плодов и семян.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такие насекомые, рыбы, птицы, звери. Знакомство с разнообразием животных, их внешним строением.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окружает нас дома. Разнообразие и назначение пред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 домашнего обихода. Компьютер, его части и назначение.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безопасному обращению с вещами, компьюте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ром, домашними животными. Важнейшие дорожные знаки, сигналы светофора, правила перехода улицы.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– Россия. Природа, города, народы России (на примерах по выбору учителя). Знакомство с государ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ственными символами России: флагом, гербом, гимном. Наш город (село) – часть большой страны.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Земля, ее форма. Глобус – модель Земли. Суша и вода на Земле. Изображение нашей страны на глобусе.</w:t>
      </w:r>
    </w:p>
    <w:p w:rsidR="0000736A" w:rsidRPr="0000736A" w:rsidRDefault="0000736A" w:rsidP="006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Экскурсии:</w:t>
      </w:r>
      <w:r w:rsidR="00836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нас над головой? Что у нас под ногами? Знакомство с растениями цветника. Что такое зоопарк?</w:t>
      </w:r>
    </w:p>
    <w:p w:rsidR="0000736A" w:rsidRPr="0000736A" w:rsidRDefault="0000736A" w:rsidP="006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 работы:</w:t>
      </w:r>
      <w:r w:rsidR="00836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00736A" w:rsidRPr="0000736A" w:rsidRDefault="0000736A" w:rsidP="00691032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Как, откуда и куда? (12</w:t>
      </w: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электричества в быту. Откуда в наш дом приходит электричество. Правила безопасного обращения с электро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приборами. Сборка простейшей электрической цепи (по ус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мотрению учителя).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 снега и льда. Откуда берутся снег и лед.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живут растения и животные. Знакомство с призна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ками живого и условиями, необходимыми для жизни орга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низмов. Простейшие правила ухода за комнатными растени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кошкой, собакой. Птицы, прилетающие к кормушке. За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о птицах зимой.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путешествует письмо. Откуда берутся хорошо изве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стные детям продукты питания, </w:t>
      </w:r>
      <w:proofErr w:type="gramStart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шоколад, изюм, мед и др. (по усмотрению учителя).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берутся бытовой мусор и вещества, загрязняющие окружающую среду. Как сделать Землю чище.</w:t>
      </w:r>
    </w:p>
    <w:p w:rsidR="0000736A" w:rsidRPr="0000736A" w:rsidRDefault="0000736A" w:rsidP="00691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Практические работы: </w:t>
      </w:r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00736A" w:rsidRPr="0000736A" w:rsidRDefault="0000736A" w:rsidP="00691032">
      <w:pPr>
        <w:keepNext/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и когда? (11</w:t>
      </w: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времени. Настоящее, прошлое, будущее. Дни недели и времена года.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и жаркие районы Земли.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Перелетные птицы. Где они зимуют и как ученые узнали об этом.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proofErr w:type="gramStart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далеком прошлом Земли</w:t>
      </w:r>
      <w:proofErr w:type="gramEnd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Динозавры – удивительные животные прошлого. Как ученые изучают ди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нозавров.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людей в прошлом и теперь.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велосипеда, его устройство. Велосипед в твоей жизни. Правила безопасного обращения с велосипедом.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взрослых. Кем ты хочешь стать. Каким может быть окружающий мир в будущем. Зависит ли это от тебя.</w:t>
      </w:r>
    </w:p>
    <w:p w:rsidR="0000736A" w:rsidRPr="0000736A" w:rsidRDefault="0000736A" w:rsidP="0069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и зачем? (21</w:t>
      </w:r>
      <w:r w:rsidRPr="00007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 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идет дождь и дует ветер. Роль дождя и ветра в жизни растений, животных, человека.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окружающего мира. Почему бывает эхо. Как беречь уши.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радуги. Почему радуга разноцветная.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Объяснение названий растений и животных, </w:t>
      </w:r>
      <w:proofErr w:type="gramStart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медуница, недотрога, жук-носорог и др. (по усмотрению учи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теля). Что эти названия рассказывают о своих хозяевах.</w:t>
      </w:r>
    </w:p>
    <w:p w:rsidR="0000736A" w:rsidRPr="0000736A" w:rsidRDefault="0000736A" w:rsidP="006910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лесу нужно соблюдать тишину. Почему не нуж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рвать цветы и ловить бабочек.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овощей и фруктов. Витамины. Почему ово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и фрукты перед едой надо мыть. Почему нужно чистить зубы и мыть руки.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мы спим ночью. Правила подготовки ко сну.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нужны автомобили. Устройство автомобиля. Авто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мобили в прошлом и теперь. Какими могут быть автомоби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будущего.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Поезд и железная дорога. Поезда метро, пригородные по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езда, поезда дальнего следования.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самолетов. Устройство самолета. Самолеты в прошлом и теперь.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судов. Устройство судна. Спасательные сред</w:t>
      </w: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на корабле.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летают в космос. Искусственные спутники Земли, их назначение. Космические станции.</w:t>
      </w:r>
    </w:p>
    <w:p w:rsidR="0000736A" w:rsidRPr="0000736A" w:rsidRDefault="0000736A" w:rsidP="006910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BE4E40" w:rsidRPr="0000736A" w:rsidRDefault="0000736A" w:rsidP="00691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Практическая </w:t>
      </w:r>
      <w:proofErr w:type="spellStart"/>
      <w:proofErr w:type="gramStart"/>
      <w:r w:rsidRPr="000073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работа:</w:t>
      </w:r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</w:t>
      </w:r>
      <w:proofErr w:type="spellEnd"/>
      <w:proofErr w:type="gramEnd"/>
      <w:r w:rsidRPr="00007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гигиены.</w:t>
      </w:r>
    </w:p>
    <w:p w:rsidR="00BE4E40" w:rsidRPr="0000736A" w:rsidRDefault="00BE4E40" w:rsidP="000073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6A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</w:t>
      </w:r>
      <w:r w:rsidR="0000736A" w:rsidRPr="0000736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«Окружающий мир</w:t>
      </w:r>
      <w:r w:rsidRPr="0000736A">
        <w:rPr>
          <w:rFonts w:ascii="Times New Roman" w:hAnsi="Times New Roman" w:cs="Times New Roman"/>
          <w:b/>
          <w:sz w:val="24"/>
          <w:szCs w:val="24"/>
        </w:rPr>
        <w:t>»</w:t>
      </w:r>
    </w:p>
    <w:p w:rsidR="00BE4E40" w:rsidRPr="0000736A" w:rsidRDefault="0000736A" w:rsidP="000A6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6A">
        <w:rPr>
          <w:rFonts w:ascii="Times New Roman" w:hAnsi="Times New Roman" w:cs="Times New Roman"/>
          <w:b/>
          <w:sz w:val="24"/>
          <w:szCs w:val="24"/>
        </w:rPr>
        <w:t xml:space="preserve">к концу 1 </w:t>
      </w:r>
      <w:r w:rsidR="00BE4E40" w:rsidRPr="0000736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Данная программа обеспечивает формирование универсальных   учебных действий, а также достижение определенных личностных, </w:t>
      </w:r>
      <w:proofErr w:type="spellStart"/>
      <w:r w:rsidRPr="00A225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22580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освоение курса, заложенных в ФГОС НОО.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580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позитивную лексику, передающую положительные чувства в отношении своей Родины; 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 xml:space="preserve"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</w:t>
      </w:r>
      <w:proofErr w:type="gramStart"/>
      <w:r w:rsidRPr="00A22580">
        <w:rPr>
          <w:rFonts w:ascii="Times New Roman" w:hAnsi="Times New Roman" w:cs="Times New Roman"/>
          <w:sz w:val="24"/>
          <w:szCs w:val="24"/>
        </w:rPr>
        <w:t>народов)*</w:t>
      </w:r>
      <w:proofErr w:type="gramEnd"/>
      <w:r w:rsidRPr="00A225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ценностные представления о своей семье и своей малой родине;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 xml:space="preserve"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 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— учебнику, рабочей тетради и др.);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положительное отношение к школе и учебной деятельности;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эстетические чувства, впечатления от восприятия предметов и явлений окружающего мира;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одноклассников*;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бережное отношение к материальным и духовным ценностям через знакомство с трудом людей разных профессий.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258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A22580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580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понимать и принимать учебную задачу, сформулированную учителем;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сохранять учебную задачу урока (воспроизводить её в ходе урока по просьбе учителя);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выделять из темы урока известные знания и умения;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планировать своё высказывание (продумывать, что сказать вначале, а что — потом);</w:t>
      </w:r>
    </w:p>
    <w:p w:rsidR="00BE4E4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•</w:t>
      </w:r>
      <w:r w:rsidRPr="00A22580">
        <w:rPr>
          <w:rFonts w:ascii="Times New Roman" w:hAnsi="Times New Roman" w:cs="Times New Roman"/>
          <w:sz w:val="24"/>
          <w:szCs w:val="24"/>
        </w:rPr>
        <w:tab/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AD19CE" w:rsidRPr="00AD19CE" w:rsidRDefault="00AD19CE" w:rsidP="00691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7D1B80">
        <w:rPr>
          <w:rFonts w:ascii="Times New Roman" w:hAnsi="Times New Roman"/>
          <w:i/>
        </w:rPr>
        <w:t>Обучающийся получит возможность научиться:</w:t>
      </w:r>
    </w:p>
    <w:p w:rsidR="00BE4E40" w:rsidRPr="00AD19CE" w:rsidRDefault="00AD19CE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 xml:space="preserve">• </w:t>
      </w:r>
      <w:r w:rsidR="00BE4E40" w:rsidRPr="00AD19CE">
        <w:rPr>
          <w:rFonts w:ascii="Times New Roman" w:hAnsi="Times New Roman" w:cs="Times New Roman"/>
          <w:i/>
          <w:sz w:val="24"/>
          <w:szCs w:val="24"/>
        </w:rPr>
        <w:t xml:space="preserve">сверять выполнение работы по алгоритму, данному в учебнике или рабочей тетради; </w:t>
      </w:r>
    </w:p>
    <w:p w:rsidR="00BE4E40" w:rsidRPr="00AD19CE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>- осуществлять контроль, коррекцию и оценку результатов своей деятельности, используя «Странички для самопроверки»;</w:t>
      </w:r>
    </w:p>
    <w:p w:rsidR="00BE4E40" w:rsidRPr="00AD19CE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>•</w:t>
      </w:r>
      <w:r w:rsidRPr="00AD19CE">
        <w:rPr>
          <w:rFonts w:ascii="Times New Roman" w:hAnsi="Times New Roman" w:cs="Times New Roman"/>
          <w:i/>
          <w:sz w:val="24"/>
          <w:szCs w:val="24"/>
        </w:rPr>
        <w:tab/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A22580" w:rsidRPr="00A22580" w:rsidRDefault="00A22580" w:rsidP="0069103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Познавательные 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A22580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условные обозначения, выделения цветом, оформление в рамки и пр.</w:t>
      </w:r>
      <w:proofErr w:type="gramStart"/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) ;</w:t>
      </w:r>
      <w:proofErr w:type="gramEnd"/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понимать схемы учебника, передавая содержание схемы в словесной форме;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предложенных учителем;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анализировать объекты окружающего мира с выделением отличительных признаков;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проводить сравнение и классификацию объектов по заданным критериям;</w:t>
      </w:r>
    </w:p>
    <w:p w:rsid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 xml:space="preserve">устанавливать элементарные причинно-следственные связи; </w:t>
      </w:r>
      <w:r w:rsidRPr="00A22580">
        <w:rPr>
          <w:rFonts w:ascii="Times New Roman" w:eastAsia="Calibri" w:hAnsi="Times New Roman" w:cs="Times New Roman"/>
          <w:b/>
          <w:color w:val="878887"/>
          <w:sz w:val="24"/>
          <w:szCs w:val="24"/>
          <w:lang w:eastAsia="ru-RU"/>
        </w:rPr>
        <w:t xml:space="preserve">• </w:t>
      </w: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AD19CE" w:rsidRPr="00AD19CE" w:rsidRDefault="00AD19CE" w:rsidP="006910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Обучающийся получит возможность научиться:</w:t>
      </w:r>
    </w:p>
    <w:p w:rsidR="00A22580" w:rsidRPr="00AD19CE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A22580" w:rsidRPr="00AD19CE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A22580" w:rsidRPr="000A660A" w:rsidRDefault="00A22580" w:rsidP="006910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0A660A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Коммуникативные 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включаться в диалог с учителем и сверстниками;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формулировать ответы на вопросы;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договариваться и приходить к общему решению;</w:t>
      </w:r>
    </w:p>
    <w:p w:rsidR="00A22580" w:rsidRPr="000A660A" w:rsidRDefault="00A22580" w:rsidP="006910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0A660A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излагать своё мнение и аргументировать свою точку зрения;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</w:pPr>
      <w:r w:rsidRPr="00A22580">
        <w:rPr>
          <w:rFonts w:ascii="Times New Roman" w:eastAsia="Calibri" w:hAnsi="Times New Roman" w:cs="Times New Roman"/>
          <w:color w:val="181717"/>
          <w:sz w:val="24"/>
          <w:szCs w:val="24"/>
          <w:lang w:eastAsia="ru-RU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AD19CE" w:rsidRPr="00AD19CE" w:rsidRDefault="00AD19CE" w:rsidP="0069103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Обучающийся получит возможность научиться:</w:t>
      </w:r>
    </w:p>
    <w:p w:rsidR="00A22580" w:rsidRPr="00AD19CE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BE4E40" w:rsidRPr="00AD19CE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</w:pPr>
      <w:r w:rsidRPr="00AD19CE">
        <w:rPr>
          <w:rFonts w:ascii="Times New Roman" w:eastAsia="Calibri" w:hAnsi="Times New Roman" w:cs="Times New Roman"/>
          <w:i/>
          <w:color w:val="181717"/>
          <w:sz w:val="24"/>
          <w:szCs w:val="24"/>
          <w:lang w:eastAsia="ru-RU"/>
        </w:rPr>
        <w:t>готовить небольшие сообщения с помощью взрослых (родителей, воспитателя ГПД и пр.) по теме проекта.</w:t>
      </w:r>
    </w:p>
    <w:p w:rsidR="00BE4E40" w:rsidRPr="000A660A" w:rsidRDefault="00BE4E40" w:rsidP="006910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660A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0A660A" w:rsidRPr="00F50778" w:rsidRDefault="000A660A" w:rsidP="00691032">
      <w:pPr>
        <w:pStyle w:val="a6"/>
        <w:numPr>
          <w:ilvl w:val="0"/>
          <w:numId w:val="3"/>
        </w:numPr>
        <w:spacing w:after="0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F50778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правильно называть родную страну, родной город, село (малую родину); 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различать флаг и герб России;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узнавать некоторые достопримечательности столицы;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называть по именам, отчествам и фамилиям членов своей семьи;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проводить наблюдения в окружающем мире с помощью взрослого;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проводить опыты с водой, снегом и льдом;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различать овощи и фрукты;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определять с помощью атласа-определителя растения и животных;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сравнивать растения, животных, относить их к определённым группам;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сравнивать реку и море;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использовать глобус для знакомства с формой нашей планеты;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находить на глобусе холодные и жаркие районы; </w:t>
      </w:r>
    </w:p>
    <w:p w:rsidR="00A22580" w:rsidRPr="000A660A" w:rsidRDefault="00A22580" w:rsidP="0069103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0A">
        <w:rPr>
          <w:rFonts w:ascii="Times New Roman" w:hAnsi="Times New Roman" w:cs="Times New Roman"/>
          <w:sz w:val="24"/>
          <w:szCs w:val="24"/>
        </w:rPr>
        <w:t>различать животных холодных и жарких районов;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изготавливать модели Солнца, звёзд, созвездий, Луны; 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различать прошлое, настоящее и будущее;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называть дни недели и времена года в правильной последовательности;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соотносить времена года и месяцы;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находить некоторые взаимосвязи в окружающем мире;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объяснять причины возникновения дождя и ветра;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перечислять цвета радуги в правильной последовательности; 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ухаживать за комнатными растениями, животными живого уголка;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мастерить простейшие кормушки и подкармливать птиц;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раздельно собирать мусор в быту;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соблюдать правила поведения в природе;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правильно готовиться ко сну, чистить зубы и мыть руки;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подбирать одежду для разных случаев;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правильно обращаться с электричеством и электроприборами;</w:t>
      </w:r>
    </w:p>
    <w:p w:rsidR="00AD19CE" w:rsidRPr="00AD19CE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правильно переходить улицу;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соблюдать правила безопасной езды на велосипеде;</w:t>
      </w:r>
    </w:p>
    <w:p w:rsidR="00A22580" w:rsidRP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A22580" w:rsidRDefault="00A22580" w:rsidP="0069103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соблюдать правила безопасности в транспорте.</w:t>
      </w:r>
    </w:p>
    <w:p w:rsidR="00AD19CE" w:rsidRPr="00AD19CE" w:rsidRDefault="00AD19CE" w:rsidP="0069103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D19CE" w:rsidRPr="00AD19CE" w:rsidRDefault="00AD19CE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 xml:space="preserve">• готовить сообщения, </w:t>
      </w:r>
      <w:proofErr w:type="spellStart"/>
      <w:r w:rsidRPr="00AD19CE">
        <w:rPr>
          <w:rFonts w:ascii="Times New Roman" w:hAnsi="Times New Roman" w:cs="Times New Roman"/>
          <w:i/>
          <w:sz w:val="24"/>
          <w:szCs w:val="24"/>
        </w:rPr>
        <w:t>фоторассказы</w:t>
      </w:r>
      <w:proofErr w:type="spellEnd"/>
      <w:r w:rsidRPr="00AD19CE">
        <w:rPr>
          <w:rFonts w:ascii="Times New Roman" w:hAnsi="Times New Roman" w:cs="Times New Roman"/>
          <w:i/>
          <w:sz w:val="24"/>
          <w:szCs w:val="24"/>
        </w:rPr>
        <w:t>, проекты с помощью взрослых;</w:t>
      </w:r>
    </w:p>
    <w:p w:rsidR="00AD19CE" w:rsidRPr="00AD19CE" w:rsidRDefault="00AD19CE" w:rsidP="006910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9CE">
        <w:rPr>
          <w:rFonts w:ascii="Times New Roman" w:hAnsi="Times New Roman" w:cs="Times New Roman"/>
          <w:i/>
          <w:sz w:val="24"/>
          <w:szCs w:val="24"/>
        </w:rPr>
        <w:t>• составлять рассказ на заданную тему;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E40" w:rsidRPr="00A22580" w:rsidRDefault="00BE4E40" w:rsidP="00A22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8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 xml:space="preserve">Учебная и методическая литература: 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Учебник «Окружающий мир» 1 класс (в 2-х частях), Москва «Просвещение», 2012 год.  Автор Плешаков А.А.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Рабочая тетрадь «Окружающий мир» 1 класс (в 2-х частях), Москва «Просвещение», 2012 год. Автор А.А. Плешаков.</w:t>
      </w:r>
    </w:p>
    <w:p w:rsidR="00BE4E40" w:rsidRPr="00A2258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Учебно-методические пособие:</w:t>
      </w:r>
    </w:p>
    <w:p w:rsidR="00BE4E40" w:rsidRDefault="00BE4E40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80">
        <w:rPr>
          <w:rFonts w:ascii="Times New Roman" w:hAnsi="Times New Roman" w:cs="Times New Roman"/>
          <w:sz w:val="24"/>
          <w:szCs w:val="24"/>
        </w:rPr>
        <w:t>Поурочные разработки по курсу</w:t>
      </w:r>
      <w:r w:rsidR="00ED0F34">
        <w:rPr>
          <w:rFonts w:ascii="Times New Roman" w:hAnsi="Times New Roman" w:cs="Times New Roman"/>
          <w:sz w:val="24"/>
          <w:szCs w:val="24"/>
        </w:rPr>
        <w:t xml:space="preserve"> «Окружающий мир» 1 класс к УМК </w:t>
      </w:r>
      <w:r w:rsidRPr="00A22580">
        <w:rPr>
          <w:rFonts w:ascii="Times New Roman" w:hAnsi="Times New Roman" w:cs="Times New Roman"/>
          <w:sz w:val="24"/>
          <w:szCs w:val="24"/>
        </w:rPr>
        <w:t>А.А. Плешакова/ М.: Просвещение</w:t>
      </w:r>
    </w:p>
    <w:p w:rsidR="00ED0F34" w:rsidRPr="00A22580" w:rsidRDefault="00ED0F34" w:rsidP="00691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27" w:rsidRPr="00536C27" w:rsidRDefault="00536C27" w:rsidP="00536C27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536C27">
        <w:rPr>
          <w:rStyle w:val="a4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Календарно-тематическое планирование </w:t>
      </w:r>
    </w:p>
    <w:p w:rsidR="00536C27" w:rsidRDefault="00536C27" w:rsidP="00536C27">
      <w:pPr>
        <w:spacing w:after="0" w:line="240" w:lineRule="auto"/>
      </w:pPr>
    </w:p>
    <w:tbl>
      <w:tblPr>
        <w:tblStyle w:val="a5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7943"/>
        <w:gridCol w:w="1158"/>
      </w:tblGrid>
      <w:tr w:rsidR="00536C27" w:rsidTr="00536C27">
        <w:trPr>
          <w:trHeight w:val="5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36C27" w:rsidRDefault="00536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27" w:rsidTr="00536C27">
        <w:trPr>
          <w:trHeight w:val="3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536C27" w:rsidRDefault="00536C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36C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час)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C27" w:rsidTr="00691032">
        <w:trPr>
          <w:trHeight w:val="3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«Задавайте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просы!»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 w:rsidP="000A66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«Что и кто?» (20 часов)</w:t>
            </w:r>
          </w:p>
        </w:tc>
      </w:tr>
      <w:tr w:rsidR="00536C27" w:rsidTr="00536C27">
        <w:trPr>
          <w:trHeight w:val="2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536C27" w:rsidRDefault="00536C27" w:rsidP="000A6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36C27" w:rsidTr="00536C27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 w:rsidP="000A660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«Как, откуда и куда?» (12 ч)</w:t>
            </w: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 w:rsidP="000A6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«Где и когда?» (11ч)</w:t>
            </w: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Pr="00691032" w:rsidRDefault="00536C27" w:rsidP="006910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rPr>
          <w:trHeight w:val="4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 w:rsidP="000A66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«Почему и зачем?» (22 ч)</w:t>
            </w: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36C27" w:rsidTr="00536C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27" w:rsidRDefault="00536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27" w:rsidRDefault="00536C27" w:rsidP="000A660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6C27" w:rsidRDefault="00536C27" w:rsidP="00536C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6C27" w:rsidRDefault="00536C27" w:rsidP="00536C27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707070"/>
        </w:rPr>
      </w:pPr>
    </w:p>
    <w:p w:rsidR="00536C27" w:rsidRDefault="00536C27" w:rsidP="00536C27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707070"/>
        </w:rPr>
      </w:pPr>
    </w:p>
    <w:p w:rsidR="00536C27" w:rsidRDefault="00536C27" w:rsidP="00536C27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707070"/>
        </w:rPr>
      </w:pPr>
    </w:p>
    <w:p w:rsidR="00536C27" w:rsidRDefault="00536C27" w:rsidP="00536C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17C" w:rsidRPr="00A22580" w:rsidRDefault="0003217C" w:rsidP="00A22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217C" w:rsidRPr="00A22580" w:rsidSect="00BE4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B9B"/>
    <w:multiLevelType w:val="hybridMultilevel"/>
    <w:tmpl w:val="EFB0CBE8"/>
    <w:lvl w:ilvl="0" w:tplc="379EF5B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3749FE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28637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81EC2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27CE8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61264B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4308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9BE3B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E4034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ED2"/>
    <w:multiLevelType w:val="hybridMultilevel"/>
    <w:tmpl w:val="A3E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9E9"/>
    <w:rsid w:val="0000736A"/>
    <w:rsid w:val="0003217C"/>
    <w:rsid w:val="000A660A"/>
    <w:rsid w:val="001E7BF9"/>
    <w:rsid w:val="00475660"/>
    <w:rsid w:val="004E73BB"/>
    <w:rsid w:val="00536C27"/>
    <w:rsid w:val="00544479"/>
    <w:rsid w:val="00566C27"/>
    <w:rsid w:val="00691032"/>
    <w:rsid w:val="008175AB"/>
    <w:rsid w:val="00836887"/>
    <w:rsid w:val="0091031B"/>
    <w:rsid w:val="00A22580"/>
    <w:rsid w:val="00A479E9"/>
    <w:rsid w:val="00AD19CE"/>
    <w:rsid w:val="00B27FD5"/>
    <w:rsid w:val="00BE4E40"/>
    <w:rsid w:val="00CB25ED"/>
    <w:rsid w:val="00D353B0"/>
    <w:rsid w:val="00ED0F34"/>
    <w:rsid w:val="00F5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705F0-C2C7-4837-8FE0-5324261D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BF9"/>
  </w:style>
  <w:style w:type="paragraph" w:styleId="4">
    <w:name w:val="heading 4"/>
    <w:basedOn w:val="a"/>
    <w:link w:val="40"/>
    <w:uiPriority w:val="9"/>
    <w:semiHidden/>
    <w:unhideWhenUsed/>
    <w:qFormat/>
    <w:rsid w:val="00536C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36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36C27"/>
    <w:pPr>
      <w:spacing w:after="0" w:line="240" w:lineRule="auto"/>
    </w:pPr>
  </w:style>
  <w:style w:type="paragraph" w:customStyle="1" w:styleId="ParagraphStyle">
    <w:name w:val="Paragraph Style"/>
    <w:rsid w:val="00536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Subtle Emphasis"/>
    <w:basedOn w:val="a0"/>
    <w:uiPriority w:val="19"/>
    <w:qFormat/>
    <w:rsid w:val="00536C27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53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6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CHOU64</cp:lastModifiedBy>
  <cp:revision>26</cp:revision>
  <cp:lastPrinted>2018-09-19T13:17:00Z</cp:lastPrinted>
  <dcterms:created xsi:type="dcterms:W3CDTF">2018-02-20T20:18:00Z</dcterms:created>
  <dcterms:modified xsi:type="dcterms:W3CDTF">2019-03-21T11:23:00Z</dcterms:modified>
</cp:coreProperties>
</file>